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48" w:rsidRDefault="00E94348" w:rsidP="00C66E9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348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94348" w:rsidRPr="00C66E9E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4348" w:rsidRPr="00C66E9E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E94348" w:rsidRPr="00C66E9E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о проведении открытия зимнего сезона  городского округа г.Выкса</w:t>
      </w:r>
    </w:p>
    <w:p w:rsidR="00E94348" w:rsidRPr="00C66E9E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по лыжным гонкам среди школьников</w:t>
      </w:r>
    </w:p>
    <w:p w:rsidR="00E94348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«ЛЫЖНЫЙ СПРИНТ»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празднования</w:t>
      </w:r>
    </w:p>
    <w:p w:rsidR="00E94348" w:rsidRPr="004F3C78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C78">
        <w:rPr>
          <w:rFonts w:ascii="Times New Roman" w:hAnsi="Times New Roman" w:cs="Times New Roman"/>
          <w:b/>
          <w:bCs/>
          <w:sz w:val="32"/>
          <w:szCs w:val="32"/>
        </w:rPr>
        <w:t xml:space="preserve">Всемирного дня снега </w:t>
      </w:r>
    </w:p>
    <w:p w:rsidR="00E94348" w:rsidRPr="00C66E9E" w:rsidRDefault="00E94348" w:rsidP="004F3C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348" w:rsidRPr="00C66E9E" w:rsidRDefault="00E94348" w:rsidP="00C66E9E">
      <w:pPr>
        <w:spacing w:after="0"/>
        <w:ind w:left="-85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1.Цели и задачи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лыжного спорта и здорового образа жизни среди жителей округа; выявление сильнейших спортсменов в различных возрастных группах для участия в областных соревнованиях.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2.Сроки и место проведения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 xml:space="preserve">Соревнования проводятся 18 января  2015 года, т/база «Металлург» р.п. Бл.Песочное. Начало в 11 час.  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3.Руководство проведением соревнований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УФКиС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 городского округа г.Выкса, </w:t>
      </w:r>
      <w:r w:rsidRPr="003334FF">
        <w:rPr>
          <w:rFonts w:ascii="Times New Roman" w:hAnsi="Times New Roman" w:cs="Times New Roman"/>
          <w:sz w:val="24"/>
          <w:szCs w:val="24"/>
        </w:rPr>
        <w:t>АО «ВМЗ».</w:t>
      </w:r>
      <w:r w:rsidRPr="00C66E9E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возлагается на судейскую бригаду.  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4.Участники соревнований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 xml:space="preserve"> Дистанция всех возрастных групп 1 км.</w:t>
      </w:r>
      <w:r w:rsidRPr="00C66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E9E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Мальчики и девочки: 1-3 классы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Мальчики и девочки: 4-5 классы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Мальчики и девочки: 6-7 классы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Мальчики и девочки: 8-9 классы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Мальчики и девочки: 10-11 классы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К участию допускаются учащиеся общеобразовательных школ городского округа г.Выкса, имеющие необходимую спортивную подготовку и имеющие допуск врача.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Соревнования проводятся классическим ходом. Участники инвентарем не обеспечиваются.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5.Определение победителей и награждение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Победители и призеры определяются  по наименьшему времени прохождения дистанции в каждой возрастной группе. Победители и призеры награждаются грамотами и призами  УФКиС администрации городского округа г.Выкса.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6.Финансовые расходы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 xml:space="preserve"> Расходы, связанные с проведением соревнований (оплата судейства, тех и мед.персонала,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9E">
        <w:rPr>
          <w:rFonts w:ascii="Times New Roman" w:hAnsi="Times New Roman" w:cs="Times New Roman"/>
          <w:sz w:val="24"/>
          <w:szCs w:val="24"/>
        </w:rPr>
        <w:t xml:space="preserve"> бензин для бурана и бензогенератора, транспорт ) за счет  УФКиС администрации городского округа г.Выкса.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FF">
        <w:rPr>
          <w:rFonts w:ascii="Times New Roman" w:hAnsi="Times New Roman" w:cs="Times New Roman"/>
          <w:sz w:val="24"/>
          <w:szCs w:val="24"/>
        </w:rPr>
        <w:t>Награждение призеров проводится при поддержке АО «ВМЗ».</w:t>
      </w:r>
      <w:r w:rsidRPr="00C66E9E">
        <w:rPr>
          <w:rFonts w:ascii="Times New Roman" w:hAnsi="Times New Roman" w:cs="Times New Roman"/>
          <w:sz w:val="24"/>
          <w:szCs w:val="24"/>
        </w:rPr>
        <w:t xml:space="preserve"> Доставка участников к месту соревнований и обратно за счет командирующих организаций.</w:t>
      </w:r>
    </w:p>
    <w:p w:rsidR="00E94348" w:rsidRPr="00C66E9E" w:rsidRDefault="00E94348" w:rsidP="00C66E9E">
      <w:pPr>
        <w:spacing w:after="0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7.Заявки</w:t>
      </w:r>
    </w:p>
    <w:p w:rsidR="00E94348" w:rsidRPr="00C66E9E" w:rsidRDefault="00E94348" w:rsidP="00C66E9E">
      <w:pPr>
        <w:tabs>
          <w:tab w:val="left" w:pos="7755"/>
        </w:tabs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в УФКиС по факсу 3-26-00 или эл.почте</w:t>
      </w:r>
      <w:r w:rsidRPr="00C66E9E">
        <w:rPr>
          <w:rFonts w:ascii="Times New Roman" w:hAnsi="Times New Roman" w:cs="Times New Roman"/>
          <w:b/>
          <w:bCs/>
          <w:sz w:val="24"/>
          <w:szCs w:val="24"/>
        </w:rPr>
        <w:t>: ufkis@ mail.ru  до 13.00ч. 16.01.2015г.</w:t>
      </w:r>
      <w:r w:rsidRPr="00C66E9E">
        <w:rPr>
          <w:rFonts w:ascii="Times New Roman" w:hAnsi="Times New Roman" w:cs="Times New Roman"/>
          <w:sz w:val="24"/>
          <w:szCs w:val="24"/>
        </w:rPr>
        <w:t xml:space="preserve"> Заявки ( оригинал) на участие в соревнованиях, заверенные врачом и руководителем,  подаются гл.судье за час до начала соревнований</w:t>
      </w:r>
    </w:p>
    <w:p w:rsidR="00E94348" w:rsidRPr="00C66E9E" w:rsidRDefault="00E94348" w:rsidP="00C66E9E">
      <w:pPr>
        <w:tabs>
          <w:tab w:val="left" w:pos="7755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E9E">
        <w:rPr>
          <w:rFonts w:ascii="Times New Roman" w:hAnsi="Times New Roman" w:cs="Times New Roman"/>
          <w:b/>
          <w:bCs/>
          <w:sz w:val="24"/>
          <w:szCs w:val="24"/>
        </w:rPr>
        <w:t>8.Требования о запрете.</w:t>
      </w:r>
    </w:p>
    <w:p w:rsidR="00E94348" w:rsidRPr="00C66E9E" w:rsidRDefault="00E94348" w:rsidP="00C66E9E">
      <w:pPr>
        <w:pStyle w:val="ListParagraph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E94348" w:rsidRPr="00C66E9E" w:rsidRDefault="00E94348" w:rsidP="00C66E9E">
      <w:pPr>
        <w:pStyle w:val="ListParagraph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E9E">
        <w:rPr>
          <w:rFonts w:ascii="Times New Roman" w:hAnsi="Times New Roman" w:cs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E94348" w:rsidRPr="00C66E9E" w:rsidRDefault="00E94348" w:rsidP="00C66E9E">
      <w:pPr>
        <w:spacing w:after="0"/>
      </w:pPr>
    </w:p>
    <w:sectPr w:rsidR="00E94348" w:rsidRPr="00C66E9E" w:rsidSect="00C66E9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9E"/>
    <w:rsid w:val="00115ADF"/>
    <w:rsid w:val="00151EDC"/>
    <w:rsid w:val="00206346"/>
    <w:rsid w:val="003334FF"/>
    <w:rsid w:val="004F3C78"/>
    <w:rsid w:val="00A8386E"/>
    <w:rsid w:val="00C66E9E"/>
    <w:rsid w:val="00E9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E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407</Words>
  <Characters>2324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DDZ</cp:lastModifiedBy>
  <cp:revision>6</cp:revision>
  <cp:lastPrinted>2015-01-14T09:01:00Z</cp:lastPrinted>
  <dcterms:created xsi:type="dcterms:W3CDTF">2015-01-13T13:09:00Z</dcterms:created>
  <dcterms:modified xsi:type="dcterms:W3CDTF">2015-01-14T08:15:00Z</dcterms:modified>
</cp:coreProperties>
</file>